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05" w:rsidRDefault="00594605">
      <w:r w:rsidRPr="00594605"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293370</wp:posOffset>
            </wp:positionH>
            <wp:positionV relativeFrom="paragraph">
              <wp:posOffset>0</wp:posOffset>
            </wp:positionV>
            <wp:extent cx="6119495" cy="1314450"/>
            <wp:effectExtent l="0" t="0" r="0" b="0"/>
            <wp:wrapSquare wrapText="bothSides"/>
            <wp:docPr id="1" name="Billede 1" descr="Via Dolorosa, Jerusalem, Jesus, Israel, Reli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a Dolorosa, Jerusalem, Jesus, Israel, Religi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17" b="37664"/>
                    <a:stretch/>
                  </pic:blipFill>
                  <pic:spPr bwMode="auto">
                    <a:xfrm>
                      <a:off x="0" y="0"/>
                      <a:ext cx="611949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94605" w:rsidRPr="00594605" w:rsidRDefault="00594605" w:rsidP="00594605">
      <w:pPr>
        <w:jc w:val="center"/>
        <w:rPr>
          <w:sz w:val="40"/>
          <w:szCs w:val="40"/>
        </w:rPr>
      </w:pPr>
      <w:r w:rsidRPr="00594605">
        <w:rPr>
          <w:sz w:val="40"/>
          <w:szCs w:val="40"/>
        </w:rPr>
        <w:t xml:space="preserve">Via </w:t>
      </w:r>
      <w:proofErr w:type="spellStart"/>
      <w:r w:rsidRPr="00594605">
        <w:rPr>
          <w:sz w:val="40"/>
          <w:szCs w:val="40"/>
        </w:rPr>
        <w:t>Dolorosa</w:t>
      </w:r>
      <w:proofErr w:type="spellEnd"/>
      <w:r w:rsidRPr="00594605">
        <w:rPr>
          <w:sz w:val="40"/>
          <w:szCs w:val="40"/>
        </w:rPr>
        <w:t xml:space="preserve"> </w:t>
      </w:r>
    </w:p>
    <w:p w:rsidR="001A40BB" w:rsidRPr="001A40BB" w:rsidRDefault="00594605" w:rsidP="001A40BB">
      <w:pPr>
        <w:jc w:val="center"/>
        <w:rPr>
          <w:sz w:val="40"/>
          <w:szCs w:val="40"/>
        </w:rPr>
      </w:pPr>
      <w:r w:rsidRPr="00594605">
        <w:rPr>
          <w:sz w:val="40"/>
          <w:szCs w:val="40"/>
        </w:rPr>
        <w:t xml:space="preserve">En langfredagsvandring </w:t>
      </w:r>
      <w:r w:rsidR="00A537B5">
        <w:rPr>
          <w:sz w:val="40"/>
          <w:szCs w:val="40"/>
        </w:rPr>
        <w:t>–</w:t>
      </w:r>
      <w:r w:rsidR="000E3BF7">
        <w:rPr>
          <w:sz w:val="40"/>
          <w:szCs w:val="40"/>
        </w:rPr>
        <w:t xml:space="preserve"> 6</w:t>
      </w:r>
      <w:r w:rsidR="00A537B5">
        <w:rPr>
          <w:sz w:val="40"/>
          <w:szCs w:val="40"/>
        </w:rPr>
        <w:t>. station</w:t>
      </w:r>
    </w:p>
    <w:p w:rsidR="001A40BB" w:rsidRDefault="001A40BB" w:rsidP="001A40BB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bookmarkStart w:id="0" w:name="_GoBack"/>
      <w:bookmarkEnd w:id="0"/>
      <w:r w:rsidRPr="001A40BB">
        <w:rPr>
          <w:b/>
          <w:noProof/>
          <w:sz w:val="28"/>
          <w:szCs w:val="28"/>
          <w:lang w:eastAsia="da-D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148373</wp:posOffset>
            </wp:positionV>
            <wp:extent cx="1504950" cy="2262505"/>
            <wp:effectExtent l="0" t="0" r="0" b="4445"/>
            <wp:wrapSquare wrapText="bothSides"/>
            <wp:docPr id="2" name="Billede 2" descr="Engel Med Veronica Slør, Sant'Angelo Bridge, R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el Med Veronica Slør, Sant'Angelo Bridge, R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26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BF7" w:rsidRPr="001A40BB">
        <w:rPr>
          <w:b/>
          <w:sz w:val="28"/>
          <w:szCs w:val="28"/>
        </w:rPr>
        <w:t>Veron</w:t>
      </w:r>
      <w:r>
        <w:rPr>
          <w:b/>
          <w:sz w:val="28"/>
          <w:szCs w:val="28"/>
        </w:rPr>
        <w:t>ika tørrer sveden af Jesu ansigt</w:t>
      </w:r>
    </w:p>
    <w:p w:rsidR="000E3BF7" w:rsidRPr="001A40BB" w:rsidRDefault="000E3BF7" w:rsidP="001A40B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Prøv at tørre svenden af din pande – lige </w:t>
      </w:r>
      <w:r w:rsidR="001A40BB">
        <w:rPr>
          <w:sz w:val="28"/>
          <w:szCs w:val="28"/>
        </w:rPr>
        <w:t xml:space="preserve">nu mens du står og læser dette. </w:t>
      </w:r>
      <w:r>
        <w:rPr>
          <w:sz w:val="28"/>
          <w:szCs w:val="28"/>
        </w:rPr>
        <w:t>Bruger du indersiden eller ydersiden af hånden, når du tør</w:t>
      </w:r>
      <w:r w:rsidR="00C044BC">
        <w:rPr>
          <w:sz w:val="28"/>
          <w:szCs w:val="28"/>
        </w:rPr>
        <w:t>re</w:t>
      </w:r>
      <w:r w:rsidR="001A40BB">
        <w:rPr>
          <w:sz w:val="28"/>
          <w:szCs w:val="28"/>
        </w:rPr>
        <w:t>r sveden af panden?</w:t>
      </w:r>
      <w:r w:rsidR="00C044BC">
        <w:rPr>
          <w:sz w:val="28"/>
          <w:szCs w:val="28"/>
        </w:rPr>
        <w:t xml:space="preserve"> B</w:t>
      </w:r>
      <w:r>
        <w:rPr>
          <w:sz w:val="28"/>
          <w:szCs w:val="28"/>
        </w:rPr>
        <w:t>r</w:t>
      </w:r>
      <w:r w:rsidR="00C044BC">
        <w:rPr>
          <w:sz w:val="28"/>
          <w:szCs w:val="28"/>
        </w:rPr>
        <w:t>u</w:t>
      </w:r>
      <w:r>
        <w:rPr>
          <w:sz w:val="28"/>
          <w:szCs w:val="28"/>
        </w:rPr>
        <w:t xml:space="preserve">ger du det lommetørklæde du altid har i lommen? Eller måske ærmet af din trøje? </w:t>
      </w:r>
    </w:p>
    <w:p w:rsidR="000E3BF7" w:rsidRDefault="000E3BF7" w:rsidP="00A537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”Det var lige så jeg fik sved på panden” kan bruges i mindst to sammenhænge:</w:t>
      </w:r>
    </w:p>
    <w:p w:rsidR="000E3BF7" w:rsidRDefault="001A40BB" w:rsidP="00A537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N</w:t>
      </w:r>
      <w:r w:rsidR="000E3BF7">
        <w:rPr>
          <w:sz w:val="28"/>
          <w:szCs w:val="28"/>
        </w:rPr>
        <w:t xml:space="preserve">år vi har lavet noget fysisk hårdt arbejde som fx når </w:t>
      </w:r>
      <w:r>
        <w:rPr>
          <w:sz w:val="28"/>
          <w:szCs w:val="28"/>
        </w:rPr>
        <w:t>vi er i haven eller når vi træn</w:t>
      </w:r>
      <w:r w:rsidR="000E3BF7">
        <w:rPr>
          <w:sz w:val="28"/>
          <w:szCs w:val="28"/>
        </w:rPr>
        <w:t>er i mot</w:t>
      </w:r>
      <w:r>
        <w:rPr>
          <w:sz w:val="28"/>
          <w:szCs w:val="28"/>
        </w:rPr>
        <w:t>ionscentret</w:t>
      </w:r>
    </w:p>
    <w:p w:rsidR="000E3BF7" w:rsidRDefault="000E3BF7" w:rsidP="00A537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Når vi bliver bekymrede eller chokerede.</w:t>
      </w:r>
    </w:p>
    <w:p w:rsidR="000E3BF7" w:rsidRDefault="000E3BF7" w:rsidP="00A537B5">
      <w:pPr>
        <w:spacing w:after="0" w:line="240" w:lineRule="auto"/>
        <w:rPr>
          <w:sz w:val="28"/>
          <w:szCs w:val="28"/>
        </w:rPr>
      </w:pPr>
    </w:p>
    <w:p w:rsidR="00A537B5" w:rsidRDefault="008F74D4" w:rsidP="00A537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Noget helt andet er, når en anden </w:t>
      </w:r>
      <w:r w:rsidR="00D9098E">
        <w:rPr>
          <w:sz w:val="28"/>
          <w:szCs w:val="28"/>
        </w:rPr>
        <w:t>tørre</w:t>
      </w:r>
      <w:r w:rsidR="001A40BB">
        <w:rPr>
          <w:sz w:val="28"/>
          <w:szCs w:val="28"/>
        </w:rPr>
        <w:t>r sve</w:t>
      </w:r>
      <w:r w:rsidR="00D9098E">
        <w:rPr>
          <w:sz w:val="28"/>
          <w:szCs w:val="28"/>
        </w:rPr>
        <w:t xml:space="preserve">den af et menneskes pande. </w:t>
      </w:r>
      <w:r>
        <w:rPr>
          <w:sz w:val="28"/>
          <w:szCs w:val="28"/>
        </w:rPr>
        <w:t>F</w:t>
      </w:r>
      <w:r w:rsidR="00B11188">
        <w:rPr>
          <w:sz w:val="28"/>
          <w:szCs w:val="28"/>
        </w:rPr>
        <w:t>ortællingen om Veronika, der tørrer sved af Jesu ansigt findes ikke i Bibelen, men den s</w:t>
      </w:r>
      <w:r w:rsidR="004054A1">
        <w:rPr>
          <w:sz w:val="28"/>
          <w:szCs w:val="28"/>
        </w:rPr>
        <w:t>venske forfatter Selma Lagerlöf</w:t>
      </w:r>
      <w:r w:rsidR="00B11188">
        <w:rPr>
          <w:sz w:val="28"/>
          <w:szCs w:val="28"/>
        </w:rPr>
        <w:t xml:space="preserve"> har skrevet legenden ”Den Hellige Veronikas Svededug”. </w:t>
      </w:r>
      <w:r w:rsidR="00AB5558">
        <w:rPr>
          <w:sz w:val="28"/>
          <w:szCs w:val="28"/>
        </w:rPr>
        <w:t>Hun er sendt til Jer</w:t>
      </w:r>
      <w:r w:rsidR="001A40BB">
        <w:rPr>
          <w:sz w:val="28"/>
          <w:szCs w:val="28"/>
        </w:rPr>
        <w:t>usa</w:t>
      </w:r>
      <w:r w:rsidR="00AB5558">
        <w:rPr>
          <w:sz w:val="28"/>
          <w:szCs w:val="28"/>
        </w:rPr>
        <w:t>lem</w:t>
      </w:r>
      <w:r w:rsidR="004054A1">
        <w:rPr>
          <w:sz w:val="28"/>
          <w:szCs w:val="28"/>
        </w:rPr>
        <w:t xml:space="preserve"> af kejser Tiberiu</w:t>
      </w:r>
      <w:r w:rsidR="00AB5558">
        <w:rPr>
          <w:sz w:val="28"/>
          <w:szCs w:val="28"/>
        </w:rPr>
        <w:t>s for at finde ham, der kan helbrede de spedalske. Hun ankommer netop</w:t>
      </w:r>
      <w:r w:rsidR="001A40BB">
        <w:rPr>
          <w:sz w:val="28"/>
          <w:szCs w:val="28"/>
        </w:rPr>
        <w:t>,</w:t>
      </w:r>
      <w:r w:rsidR="00AB5558">
        <w:rPr>
          <w:sz w:val="28"/>
          <w:szCs w:val="28"/>
        </w:rPr>
        <w:t xml:space="preserve"> som Jesus er på vej med korset, og de får først </w:t>
      </w:r>
      <w:r w:rsidR="004054A1">
        <w:rPr>
          <w:sz w:val="28"/>
          <w:szCs w:val="28"/>
        </w:rPr>
        <w:t>øjenkontakt</w:t>
      </w:r>
      <w:r w:rsidR="00AB5558">
        <w:rPr>
          <w:sz w:val="28"/>
          <w:szCs w:val="28"/>
        </w:rPr>
        <w:t>, hvorefter Jesus kravler hen til hende og slår sine arme omkring hendes knæ for at finde lidt hvile om omsorg. ”</w:t>
      </w:r>
      <w:r w:rsidR="00AB5558" w:rsidRPr="00AB5558">
        <w:rPr>
          <w:i/>
          <w:sz w:val="28"/>
          <w:szCs w:val="28"/>
        </w:rPr>
        <w:t xml:space="preserve">Hun lagde sin ene </w:t>
      </w:r>
      <w:r w:rsidR="004054A1">
        <w:rPr>
          <w:i/>
          <w:sz w:val="28"/>
          <w:szCs w:val="28"/>
        </w:rPr>
        <w:t>arm om</w:t>
      </w:r>
      <w:r w:rsidR="00AB5558" w:rsidRPr="00AB5558">
        <w:rPr>
          <w:i/>
          <w:sz w:val="28"/>
          <w:szCs w:val="28"/>
        </w:rPr>
        <w:t xml:space="preserve"> hans hals</w:t>
      </w:r>
      <w:r w:rsidR="004054A1">
        <w:rPr>
          <w:i/>
          <w:sz w:val="28"/>
          <w:szCs w:val="28"/>
        </w:rPr>
        <w:t>,</w:t>
      </w:r>
      <w:r w:rsidR="00AB5558" w:rsidRPr="00AB5558">
        <w:rPr>
          <w:i/>
          <w:sz w:val="28"/>
          <w:szCs w:val="28"/>
        </w:rPr>
        <w:t xml:space="preserve"> og lige som det første</w:t>
      </w:r>
      <w:r w:rsidR="004054A1">
        <w:rPr>
          <w:i/>
          <w:sz w:val="28"/>
          <w:szCs w:val="28"/>
        </w:rPr>
        <w:t>,</w:t>
      </w:r>
      <w:r w:rsidR="00AB5558" w:rsidRPr="00AB5558">
        <w:rPr>
          <w:i/>
          <w:sz w:val="28"/>
          <w:szCs w:val="28"/>
        </w:rPr>
        <w:t xml:space="preserve"> en moder gør</w:t>
      </w:r>
      <w:r w:rsidR="004054A1">
        <w:rPr>
          <w:i/>
          <w:sz w:val="28"/>
          <w:szCs w:val="28"/>
        </w:rPr>
        <w:t>,</w:t>
      </w:r>
      <w:r w:rsidR="00AB5558" w:rsidRPr="00AB5558">
        <w:rPr>
          <w:i/>
          <w:sz w:val="28"/>
          <w:szCs w:val="28"/>
        </w:rPr>
        <w:t xml:space="preserve"> er at tørre </w:t>
      </w:r>
      <w:r w:rsidR="004054A1" w:rsidRPr="00AB5558">
        <w:rPr>
          <w:i/>
          <w:sz w:val="28"/>
          <w:szCs w:val="28"/>
        </w:rPr>
        <w:t>tårerne</w:t>
      </w:r>
      <w:r w:rsidR="00AB5558" w:rsidRPr="00AB5558">
        <w:rPr>
          <w:i/>
          <w:sz w:val="28"/>
          <w:szCs w:val="28"/>
        </w:rPr>
        <w:t xml:space="preserve"> af </w:t>
      </w:r>
      <w:r w:rsidR="004054A1" w:rsidRPr="00AB5558">
        <w:rPr>
          <w:i/>
          <w:sz w:val="28"/>
          <w:szCs w:val="28"/>
        </w:rPr>
        <w:t>barnets</w:t>
      </w:r>
      <w:r w:rsidR="00AB5558" w:rsidRPr="00AB5558">
        <w:rPr>
          <w:i/>
          <w:sz w:val="28"/>
          <w:szCs w:val="28"/>
        </w:rPr>
        <w:t xml:space="preserve"> øjne, således lagde hun sin sved</w:t>
      </w:r>
      <w:r w:rsidR="004054A1">
        <w:rPr>
          <w:i/>
          <w:sz w:val="28"/>
          <w:szCs w:val="28"/>
        </w:rPr>
        <w:t>e</w:t>
      </w:r>
      <w:r w:rsidR="00AB5558" w:rsidRPr="00AB5558">
        <w:rPr>
          <w:i/>
          <w:sz w:val="28"/>
          <w:szCs w:val="28"/>
        </w:rPr>
        <w:t xml:space="preserve">dug af fint, </w:t>
      </w:r>
      <w:r w:rsidR="004054A1" w:rsidRPr="00AB5558">
        <w:rPr>
          <w:i/>
          <w:sz w:val="28"/>
          <w:szCs w:val="28"/>
        </w:rPr>
        <w:t>køligt</w:t>
      </w:r>
      <w:r w:rsidR="00AB5558" w:rsidRPr="00AB5558">
        <w:rPr>
          <w:i/>
          <w:sz w:val="28"/>
          <w:szCs w:val="28"/>
        </w:rPr>
        <w:t xml:space="preserve"> linned</w:t>
      </w:r>
      <w:r w:rsidR="004054A1">
        <w:rPr>
          <w:i/>
          <w:sz w:val="28"/>
          <w:szCs w:val="28"/>
        </w:rPr>
        <w:t xml:space="preserve"> over hans ansigt for at </w:t>
      </w:r>
      <w:proofErr w:type="spellStart"/>
      <w:r w:rsidR="004054A1">
        <w:rPr>
          <w:i/>
          <w:sz w:val="28"/>
          <w:szCs w:val="28"/>
        </w:rPr>
        <w:t>borttøre</w:t>
      </w:r>
      <w:proofErr w:type="spellEnd"/>
      <w:r w:rsidR="004054A1">
        <w:rPr>
          <w:i/>
          <w:sz w:val="28"/>
          <w:szCs w:val="28"/>
        </w:rPr>
        <w:t xml:space="preserve"> tåre</w:t>
      </w:r>
      <w:r w:rsidR="001A40BB">
        <w:rPr>
          <w:i/>
          <w:sz w:val="28"/>
          <w:szCs w:val="28"/>
        </w:rPr>
        <w:t>r</w:t>
      </w:r>
      <w:r w:rsidR="004054A1">
        <w:rPr>
          <w:i/>
          <w:sz w:val="28"/>
          <w:szCs w:val="28"/>
        </w:rPr>
        <w:t xml:space="preserve"> og blod”</w:t>
      </w:r>
      <w:r w:rsidR="004C4D8F">
        <w:rPr>
          <w:sz w:val="28"/>
          <w:szCs w:val="28"/>
        </w:rPr>
        <w:t xml:space="preserve"> </w:t>
      </w:r>
    </w:p>
    <w:p w:rsidR="00C66AB8" w:rsidRDefault="00C66AB8" w:rsidP="00A537B5">
      <w:pPr>
        <w:spacing w:after="0" w:line="240" w:lineRule="auto"/>
        <w:rPr>
          <w:sz w:val="28"/>
          <w:szCs w:val="28"/>
        </w:rPr>
      </w:pPr>
    </w:p>
    <w:p w:rsidR="00C66AB8" w:rsidRDefault="00C66AB8" w:rsidP="00A537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Dette efterlod et aftryk af Jesu ansigt på kluden og den skulle efter sigende kunne helbred</w:t>
      </w:r>
      <w:r w:rsidR="001A40BB">
        <w:rPr>
          <w:sz w:val="28"/>
          <w:szCs w:val="28"/>
        </w:rPr>
        <w:t>e</w:t>
      </w:r>
      <w:r>
        <w:rPr>
          <w:sz w:val="28"/>
          <w:szCs w:val="28"/>
        </w:rPr>
        <w:t>. Svedekluden findes i dag i</w:t>
      </w:r>
      <w:r w:rsidR="001A40BB">
        <w:rPr>
          <w:sz w:val="28"/>
          <w:szCs w:val="28"/>
        </w:rPr>
        <w:t xml:space="preserve"> Vatikanet og bliver vist frem é</w:t>
      </w:r>
      <w:r>
        <w:rPr>
          <w:sz w:val="28"/>
          <w:szCs w:val="28"/>
        </w:rPr>
        <w:t xml:space="preserve">n </w:t>
      </w:r>
      <w:r w:rsidR="001A40BB">
        <w:rPr>
          <w:sz w:val="28"/>
          <w:szCs w:val="28"/>
        </w:rPr>
        <w:t>gang om året. Der er dog en vis</w:t>
      </w:r>
      <w:r>
        <w:rPr>
          <w:sz w:val="28"/>
          <w:szCs w:val="28"/>
        </w:rPr>
        <w:t xml:space="preserve"> usikkerhed om</w:t>
      </w:r>
      <w:r w:rsidR="001A40BB">
        <w:rPr>
          <w:sz w:val="28"/>
          <w:szCs w:val="28"/>
        </w:rPr>
        <w:t>,</w:t>
      </w:r>
      <w:r>
        <w:rPr>
          <w:sz w:val="28"/>
          <w:szCs w:val="28"/>
        </w:rPr>
        <w:t xml:space="preserve"> hvorvidt det er den ægte klud eller en kopi, idet man ved</w:t>
      </w:r>
      <w:r w:rsidR="001A40BB">
        <w:rPr>
          <w:sz w:val="28"/>
          <w:szCs w:val="28"/>
        </w:rPr>
        <w:t>,</w:t>
      </w:r>
      <w:r>
        <w:rPr>
          <w:sz w:val="28"/>
          <w:szCs w:val="28"/>
        </w:rPr>
        <w:t xml:space="preserve"> at der findes flere. </w:t>
      </w:r>
    </w:p>
    <w:p w:rsidR="004C4D8F" w:rsidRDefault="008F74D4" w:rsidP="00A537B5">
      <w:pPr>
        <w:spacing w:after="0" w:line="240" w:lineRule="auto"/>
        <w:rPr>
          <w:sz w:val="28"/>
          <w:szCs w:val="28"/>
        </w:rPr>
      </w:pPr>
      <w:r>
        <w:rPr>
          <w:noProof/>
          <w:lang w:eastAsia="da-DK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5283835</wp:posOffset>
            </wp:positionH>
            <wp:positionV relativeFrom="paragraph">
              <wp:posOffset>185876</wp:posOffset>
            </wp:positionV>
            <wp:extent cx="1476375" cy="1495425"/>
            <wp:effectExtent l="0" t="0" r="9525" b="9525"/>
            <wp:wrapSquare wrapText="bothSides"/>
            <wp:docPr id="5" name="Billede 5" descr="https://edge.churchdesk.com/non/ckeditorlarge/public/8c4/folkekirkens_logo__december_2012.jpg?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dge.churchdesk.com/non/ckeditorlarge/public/8c4/folkekirkens_logo__december_2012.jpg?c=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40" t="11018" r="29187" b="31147"/>
                    <a:stretch/>
                  </pic:blipFill>
                  <pic:spPr bwMode="auto">
                    <a:xfrm>
                      <a:off x="0" y="0"/>
                      <a:ext cx="14763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0BB" w:rsidRDefault="004C4D8F" w:rsidP="00A537B5">
      <w:pPr>
        <w:spacing w:after="0" w:line="240" w:lineRule="auto"/>
        <w:rPr>
          <w:sz w:val="28"/>
          <w:szCs w:val="28"/>
        </w:rPr>
      </w:pPr>
      <w:r w:rsidRPr="001A40BB">
        <w:rPr>
          <w:b/>
          <w:sz w:val="28"/>
          <w:szCs w:val="28"/>
        </w:rPr>
        <w:t>Overvejelse:</w:t>
      </w:r>
      <w:r>
        <w:rPr>
          <w:sz w:val="28"/>
          <w:szCs w:val="28"/>
        </w:rPr>
        <w:t xml:space="preserve"> </w:t>
      </w:r>
      <w:r w:rsidR="008F74D4">
        <w:rPr>
          <w:sz w:val="28"/>
          <w:szCs w:val="28"/>
        </w:rPr>
        <w:t>Tror du, der findes ting i dag</w:t>
      </w:r>
      <w:r w:rsidR="001A40BB">
        <w:rPr>
          <w:sz w:val="28"/>
          <w:szCs w:val="28"/>
        </w:rPr>
        <w:t>,</w:t>
      </w:r>
      <w:r w:rsidR="008F74D4">
        <w:rPr>
          <w:sz w:val="28"/>
          <w:szCs w:val="28"/>
        </w:rPr>
        <w:t xml:space="preserve"> som stammer fra Jesu tid? Fx splinter</w:t>
      </w:r>
      <w:r w:rsidR="001A40BB">
        <w:rPr>
          <w:sz w:val="28"/>
          <w:szCs w:val="28"/>
        </w:rPr>
        <w:t xml:space="preserve"> fra hans kors eller Veronikas s</w:t>
      </w:r>
      <w:r w:rsidR="008F74D4">
        <w:rPr>
          <w:sz w:val="28"/>
          <w:szCs w:val="28"/>
        </w:rPr>
        <w:t xml:space="preserve">vedeklud? </w:t>
      </w:r>
    </w:p>
    <w:p w:rsidR="004C4D8F" w:rsidRDefault="001A40BB" w:rsidP="00A537B5">
      <w:pPr>
        <w:spacing w:after="0" w:line="240" w:lineRule="auto"/>
        <w:rPr>
          <w:sz w:val="28"/>
          <w:szCs w:val="28"/>
        </w:rPr>
      </w:pPr>
      <w:r w:rsidRPr="001A40BB">
        <w:rPr>
          <w:b/>
          <w:noProof/>
          <w:sz w:val="28"/>
          <w:szCs w:val="28"/>
          <w:lang w:eastAsia="da-DK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-457766</wp:posOffset>
            </wp:positionH>
            <wp:positionV relativeFrom="paragraph">
              <wp:posOffset>461645</wp:posOffset>
            </wp:positionV>
            <wp:extent cx="6054725" cy="607060"/>
            <wp:effectExtent l="0" t="0" r="3175" b="2540"/>
            <wp:wrapSquare wrapText="bothSides"/>
            <wp:docPr id="4" name="Billede 4" descr="https://edge.churchdesk.com/non/ckeditorlarge/public/8c4/folkekirkens_logo__december_2012.jpg?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dge.churchdesk.com/non/ckeditorlarge/public/8c4/folkekirkens_logo__december_2012.jpg?c=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541" b="10687"/>
                    <a:stretch/>
                  </pic:blipFill>
                  <pic:spPr bwMode="auto">
                    <a:xfrm>
                      <a:off x="0" y="0"/>
                      <a:ext cx="60547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4D4">
        <w:rPr>
          <w:sz w:val="28"/>
          <w:szCs w:val="28"/>
        </w:rPr>
        <w:t>Er disse ting vigtige for dig i forhold til din tro?</w:t>
      </w:r>
    </w:p>
    <w:sectPr w:rsidR="004C4D8F" w:rsidSect="00A537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C0F39"/>
    <w:multiLevelType w:val="hybridMultilevel"/>
    <w:tmpl w:val="7968F79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E3E79"/>
    <w:multiLevelType w:val="hybridMultilevel"/>
    <w:tmpl w:val="C5D2BD62"/>
    <w:lvl w:ilvl="0" w:tplc="D7347BA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B611A"/>
    <w:multiLevelType w:val="hybridMultilevel"/>
    <w:tmpl w:val="BB2C09A8"/>
    <w:lvl w:ilvl="0" w:tplc="D7347BA4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05"/>
    <w:rsid w:val="000E3BF7"/>
    <w:rsid w:val="001A40BB"/>
    <w:rsid w:val="003664F1"/>
    <w:rsid w:val="004054A1"/>
    <w:rsid w:val="004C4D8F"/>
    <w:rsid w:val="00594605"/>
    <w:rsid w:val="00662764"/>
    <w:rsid w:val="00693DC7"/>
    <w:rsid w:val="007B3124"/>
    <w:rsid w:val="00843FD8"/>
    <w:rsid w:val="008F74D4"/>
    <w:rsid w:val="00946A89"/>
    <w:rsid w:val="00961C07"/>
    <w:rsid w:val="009F1037"/>
    <w:rsid w:val="00A537B5"/>
    <w:rsid w:val="00A67997"/>
    <w:rsid w:val="00AB5558"/>
    <w:rsid w:val="00B11188"/>
    <w:rsid w:val="00C044BC"/>
    <w:rsid w:val="00C63B2E"/>
    <w:rsid w:val="00C66AB8"/>
    <w:rsid w:val="00D9098E"/>
    <w:rsid w:val="00E44829"/>
    <w:rsid w:val="00F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A402E-49E2-443C-92B5-1D18117F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53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</dc:creator>
  <cp:keywords/>
  <dc:description/>
  <cp:lastModifiedBy>Charlotte Lydholm</cp:lastModifiedBy>
  <cp:revision>3</cp:revision>
  <dcterms:created xsi:type="dcterms:W3CDTF">2020-03-31T11:59:00Z</dcterms:created>
  <dcterms:modified xsi:type="dcterms:W3CDTF">2020-04-01T09:36:00Z</dcterms:modified>
</cp:coreProperties>
</file>